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4D0D" w14:textId="77777777" w:rsidR="00B520F9" w:rsidRPr="00B6536D" w:rsidRDefault="00380318" w:rsidP="005C0206">
      <w:pPr>
        <w:jc w:val="center"/>
        <w:rPr>
          <w:rFonts w:ascii="ＭＳ ゴシック" w:eastAsia="ＭＳ ゴシック" w:hAnsi="ＭＳ ゴシック" w:hint="eastAsia"/>
          <w:b/>
          <w:sz w:val="28"/>
          <w:szCs w:val="28"/>
        </w:rPr>
      </w:pPr>
      <w:r w:rsidRPr="00B6536D">
        <w:rPr>
          <w:rFonts w:ascii="ＭＳ ゴシック" w:eastAsia="ＭＳ ゴシック" w:hAnsi="ＭＳ ゴシック" w:hint="eastAsia"/>
          <w:b/>
          <w:sz w:val="28"/>
          <w:szCs w:val="28"/>
        </w:rPr>
        <w:t>交通事故で</w:t>
      </w:r>
      <w:r w:rsidR="00036BE5">
        <w:rPr>
          <w:rFonts w:ascii="ＭＳ ゴシック" w:eastAsia="ＭＳ ゴシック" w:hAnsi="ＭＳ ゴシック" w:hint="eastAsia"/>
          <w:b/>
          <w:sz w:val="28"/>
          <w:szCs w:val="28"/>
        </w:rPr>
        <w:t>マイナ保険</w:t>
      </w:r>
      <w:r w:rsidRPr="00B6536D">
        <w:rPr>
          <w:rFonts w:ascii="ＭＳ ゴシック" w:eastAsia="ＭＳ ゴシック" w:hAnsi="ＭＳ ゴシック" w:hint="eastAsia"/>
          <w:b/>
          <w:sz w:val="28"/>
          <w:szCs w:val="28"/>
        </w:rPr>
        <w:t>証を使用する場合には手続きが必要です</w:t>
      </w:r>
    </w:p>
    <w:p w14:paraId="0E1FB2E8" w14:textId="77777777" w:rsidR="00380318" w:rsidRDefault="00380318">
      <w:pPr>
        <w:rPr>
          <w:rFonts w:hint="eastAsia"/>
        </w:rPr>
      </w:pPr>
    </w:p>
    <w:p w14:paraId="711F372F" w14:textId="77777777" w:rsidR="00380318" w:rsidRDefault="00380318">
      <w:pPr>
        <w:rPr>
          <w:rFonts w:hint="eastAsia"/>
        </w:rPr>
      </w:pPr>
      <w:r>
        <w:rPr>
          <w:rFonts w:hint="eastAsia"/>
        </w:rPr>
        <w:t xml:space="preserve">　組合員又は被扶養者の方が交通事故によりケガをした場合、基本的には第三者（加害者）の不法行為により生じたものであり、ケガを負わせた者がその損害を賠償する義務があります。</w:t>
      </w:r>
    </w:p>
    <w:p w14:paraId="5594FC29" w14:textId="77777777" w:rsidR="00380318" w:rsidRDefault="00380318">
      <w:pPr>
        <w:rPr>
          <w:rFonts w:hint="eastAsia"/>
        </w:rPr>
      </w:pPr>
      <w:r>
        <w:rPr>
          <w:rFonts w:hint="eastAsia"/>
        </w:rPr>
        <w:t xml:space="preserve">　しかし、交通事故の処理は即時解決できるものではないことから、加害者（相手側）からすぐに治療費等が支払われることが困難な場合があります。このような場合に</w:t>
      </w:r>
      <w:r w:rsidR="00036BE5">
        <w:rPr>
          <w:rFonts w:hint="eastAsia"/>
        </w:rPr>
        <w:t>マイナ保険</w:t>
      </w:r>
      <w:r>
        <w:rPr>
          <w:rFonts w:hint="eastAsia"/>
        </w:rPr>
        <w:t>証を使用して</w:t>
      </w:r>
      <w:r w:rsidR="00036BE5">
        <w:rPr>
          <w:rFonts w:hint="eastAsia"/>
        </w:rPr>
        <w:t xml:space="preserve">　</w:t>
      </w:r>
      <w:r>
        <w:rPr>
          <w:rFonts w:hint="eastAsia"/>
        </w:rPr>
        <w:t>治療を受けることは可能ですが、本来、治療費は加害者が負担すべきものですから、</w:t>
      </w:r>
      <w:r w:rsidR="00036BE5">
        <w:rPr>
          <w:rFonts w:hint="eastAsia"/>
        </w:rPr>
        <w:t>マイナ保険</w:t>
      </w:r>
      <w:r>
        <w:rPr>
          <w:rFonts w:hint="eastAsia"/>
        </w:rPr>
        <w:t>証を使用し、共済組合が負担した費用については加害者</w:t>
      </w:r>
      <w:r w:rsidR="0020672D">
        <w:rPr>
          <w:rFonts w:hint="eastAsia"/>
        </w:rPr>
        <w:t>が</w:t>
      </w:r>
      <w:r>
        <w:rPr>
          <w:rFonts w:hint="eastAsia"/>
        </w:rPr>
        <w:t>支払</w:t>
      </w:r>
      <w:r w:rsidR="0020672D">
        <w:rPr>
          <w:rFonts w:hint="eastAsia"/>
        </w:rPr>
        <w:t>うこととなります</w:t>
      </w:r>
      <w:r>
        <w:rPr>
          <w:rFonts w:hint="eastAsia"/>
        </w:rPr>
        <w:t>。</w:t>
      </w:r>
    </w:p>
    <w:p w14:paraId="4F9A94EC" w14:textId="77777777" w:rsidR="00380318" w:rsidRDefault="00226024">
      <w:pPr>
        <w:rPr>
          <w:rFonts w:hint="eastAsia"/>
        </w:rPr>
      </w:pPr>
      <w:r>
        <w:rPr>
          <w:rFonts w:hint="eastAsia"/>
        </w:rPr>
        <w:t xml:space="preserve">　このため、損害賠償申告書等を提出していただいて、</w:t>
      </w:r>
      <w:r w:rsidR="00380318">
        <w:rPr>
          <w:rFonts w:hint="eastAsia"/>
        </w:rPr>
        <w:t>共済組合は被害者に代わって加害者へ治療費等を請求する権利（損害賠償請求権）を取得します。</w:t>
      </w:r>
    </w:p>
    <w:p w14:paraId="78500E61" w14:textId="77777777" w:rsidR="00380318" w:rsidRDefault="00380318">
      <w:pPr>
        <w:rPr>
          <w:rFonts w:hint="eastAsia"/>
        </w:rPr>
      </w:pPr>
      <w:r>
        <w:rPr>
          <w:rFonts w:hint="eastAsia"/>
        </w:rPr>
        <w:t xml:space="preserve">　共済組合に連絡せずに</w:t>
      </w:r>
      <w:r w:rsidR="00036BE5">
        <w:rPr>
          <w:rFonts w:hint="eastAsia"/>
        </w:rPr>
        <w:t>マイナ保険</w:t>
      </w:r>
      <w:r>
        <w:rPr>
          <w:rFonts w:hint="eastAsia"/>
        </w:rPr>
        <w:t>証を使用</w:t>
      </w:r>
      <w:r w:rsidR="00226024">
        <w:rPr>
          <w:rFonts w:hint="eastAsia"/>
        </w:rPr>
        <w:t>して治療を受け</w:t>
      </w:r>
      <w:r>
        <w:rPr>
          <w:rFonts w:hint="eastAsia"/>
        </w:rPr>
        <w:t>、損害賠償申告書</w:t>
      </w:r>
      <w:r w:rsidR="00226024">
        <w:rPr>
          <w:rFonts w:hint="eastAsia"/>
        </w:rPr>
        <w:t>等</w:t>
      </w:r>
      <w:r>
        <w:rPr>
          <w:rFonts w:hint="eastAsia"/>
        </w:rPr>
        <w:t>の提出がない場合は、</w:t>
      </w:r>
      <w:r w:rsidR="00226024">
        <w:rPr>
          <w:rFonts w:hint="eastAsia"/>
        </w:rPr>
        <w:t>その治療費を</w:t>
      </w:r>
      <w:r>
        <w:rPr>
          <w:rFonts w:hint="eastAsia"/>
        </w:rPr>
        <w:t>自己負担していただくことになりますので、次のことに留意して対処してください。</w:t>
      </w:r>
    </w:p>
    <w:p w14:paraId="3244879D" w14:textId="77777777" w:rsidR="00380318" w:rsidRDefault="00380318">
      <w:pPr>
        <w:rPr>
          <w:rFonts w:hint="eastAsia"/>
        </w:rPr>
      </w:pPr>
    </w:p>
    <w:p w14:paraId="0A136CED" w14:textId="77777777" w:rsidR="00755AB5" w:rsidRDefault="00793C51" w:rsidP="00793C51">
      <w:pPr>
        <w:ind w:left="198" w:hangingChars="100" w:hanging="198"/>
        <w:rPr>
          <w:rFonts w:hint="eastAsia"/>
        </w:rPr>
      </w:pPr>
      <w:r w:rsidRPr="00793C51">
        <w:rPr>
          <w:rFonts w:hAnsi="ＭＳ 明朝" w:hint="eastAsia"/>
        </w:rPr>
        <w:t>(1)</w:t>
      </w:r>
      <w:r>
        <w:rPr>
          <w:rFonts w:ascii="ＭＳ ゴシック" w:eastAsia="ＭＳ ゴシック" w:hAnsi="ＭＳ ゴシック" w:hint="eastAsia"/>
          <w:b/>
        </w:rPr>
        <w:t xml:space="preserve"> </w:t>
      </w:r>
      <w:r w:rsidR="00755AB5" w:rsidRPr="00B6536D">
        <w:rPr>
          <w:rFonts w:ascii="ＭＳ ゴシック" w:eastAsia="ＭＳ ゴシック" w:hAnsi="ＭＳ ゴシック" w:hint="eastAsia"/>
          <w:b/>
        </w:rPr>
        <w:t>必ず共済組合に連絡してください。</w:t>
      </w:r>
      <w:r w:rsidR="00755AB5">
        <w:rPr>
          <w:rFonts w:hint="eastAsia"/>
        </w:rPr>
        <w:t>（通勤災害に該当する場合は、治療費の負担先が地方公務員災害補償基金になりますので、原則、</w:t>
      </w:r>
      <w:r w:rsidR="00036BE5">
        <w:rPr>
          <w:rFonts w:hint="eastAsia"/>
        </w:rPr>
        <w:t>マイナ保険</w:t>
      </w:r>
      <w:r w:rsidR="00755AB5">
        <w:rPr>
          <w:rFonts w:hint="eastAsia"/>
        </w:rPr>
        <w:t>証は使用できません。）</w:t>
      </w:r>
    </w:p>
    <w:p w14:paraId="2646803D" w14:textId="77777777" w:rsidR="00755AB5" w:rsidRDefault="00755AB5" w:rsidP="00755AB5">
      <w:pPr>
        <w:rPr>
          <w:rFonts w:hint="eastAsia"/>
        </w:rPr>
      </w:pPr>
    </w:p>
    <w:p w14:paraId="79B26A37" w14:textId="77777777" w:rsidR="00755AB5" w:rsidRDefault="00793C51" w:rsidP="00793C51">
      <w:pPr>
        <w:rPr>
          <w:rFonts w:hint="eastAsia"/>
        </w:rPr>
      </w:pPr>
      <w:r w:rsidRPr="00793C51">
        <w:rPr>
          <w:rFonts w:hAnsi="ＭＳ 明朝" w:hint="eastAsia"/>
        </w:rPr>
        <w:t>(2)</w:t>
      </w:r>
      <w:r>
        <w:rPr>
          <w:rFonts w:hAnsi="ＭＳ 明朝" w:hint="eastAsia"/>
        </w:rPr>
        <w:t xml:space="preserve"> </w:t>
      </w:r>
      <w:r w:rsidR="00755AB5" w:rsidRPr="00B6536D">
        <w:rPr>
          <w:rFonts w:ascii="ＭＳ ゴシック" w:eastAsia="ＭＳ ゴシック" w:hAnsi="ＭＳ ゴシック" w:hint="eastAsia"/>
          <w:b/>
        </w:rPr>
        <w:t>共済組合に「損害賠償申告書」を提出してください。</w:t>
      </w:r>
      <w:r w:rsidR="00755AB5">
        <w:rPr>
          <w:rFonts w:hint="eastAsia"/>
        </w:rPr>
        <w:t>下記の書類が必要です。</w:t>
      </w:r>
    </w:p>
    <w:p w14:paraId="4CA1B9D0" w14:textId="77777777" w:rsidR="00755AB5" w:rsidRDefault="00793C51" w:rsidP="00B6536D">
      <w:pPr>
        <w:ind w:firstLineChars="100" w:firstLine="198"/>
        <w:rPr>
          <w:rFonts w:hint="eastAsia"/>
        </w:rPr>
      </w:pPr>
      <w:r>
        <w:rPr>
          <w:rFonts w:hint="eastAsia"/>
        </w:rPr>
        <w:t>①</w:t>
      </w:r>
      <w:r w:rsidR="00755AB5">
        <w:rPr>
          <w:rFonts w:hint="eastAsia"/>
        </w:rPr>
        <w:t xml:space="preserve">　交通事故証明書（人身事故）</w:t>
      </w:r>
      <w:r w:rsidR="005C0206">
        <w:rPr>
          <w:rFonts w:hint="eastAsia"/>
        </w:rPr>
        <w:t>（原本又は保険会社の原本証明があるもの）</w:t>
      </w:r>
    </w:p>
    <w:p w14:paraId="736247E3" w14:textId="77777777" w:rsidR="00755AB5" w:rsidRDefault="00755AB5" w:rsidP="00755AB5">
      <w:pPr>
        <w:rPr>
          <w:rFonts w:hint="eastAsia"/>
        </w:rPr>
      </w:pPr>
      <w:r>
        <w:rPr>
          <w:rFonts w:hint="eastAsia"/>
        </w:rPr>
        <w:t xml:space="preserve">　</w:t>
      </w:r>
      <w:r w:rsidR="00793C51">
        <w:rPr>
          <w:rFonts w:hint="eastAsia"/>
        </w:rPr>
        <w:t>②</w:t>
      </w:r>
      <w:r>
        <w:rPr>
          <w:rFonts w:hint="eastAsia"/>
        </w:rPr>
        <w:t xml:space="preserve">　事故発生状況報告書</w:t>
      </w:r>
    </w:p>
    <w:p w14:paraId="1C6CBBD0" w14:textId="77777777" w:rsidR="00755AB5" w:rsidRDefault="00793C51" w:rsidP="00B6536D">
      <w:pPr>
        <w:ind w:firstLineChars="100" w:firstLine="198"/>
        <w:rPr>
          <w:rFonts w:hint="eastAsia"/>
        </w:rPr>
      </w:pPr>
      <w:r>
        <w:rPr>
          <w:rFonts w:hint="eastAsia"/>
        </w:rPr>
        <w:t>③</w:t>
      </w:r>
      <w:r w:rsidR="00755AB5">
        <w:rPr>
          <w:rFonts w:hint="eastAsia"/>
        </w:rPr>
        <w:t xml:space="preserve">　任意保険加入状況報告書（相手</w:t>
      </w:r>
      <w:r w:rsidR="00C6302B">
        <w:rPr>
          <w:rFonts w:hint="eastAsia"/>
        </w:rPr>
        <w:t>方車両</w:t>
      </w:r>
      <w:r w:rsidR="00755AB5">
        <w:rPr>
          <w:rFonts w:hint="eastAsia"/>
        </w:rPr>
        <w:t>）</w:t>
      </w:r>
    </w:p>
    <w:p w14:paraId="126DE738" w14:textId="77777777" w:rsidR="00755AB5" w:rsidRDefault="00793C51" w:rsidP="00B6536D">
      <w:pPr>
        <w:ind w:firstLineChars="100" w:firstLine="198"/>
        <w:rPr>
          <w:rFonts w:hint="eastAsia"/>
        </w:rPr>
      </w:pPr>
      <w:r>
        <w:rPr>
          <w:rFonts w:hint="eastAsia"/>
        </w:rPr>
        <w:t>④</w:t>
      </w:r>
      <w:r w:rsidR="00755AB5">
        <w:rPr>
          <w:rFonts w:hint="eastAsia"/>
        </w:rPr>
        <w:t xml:space="preserve">　診断書（</w:t>
      </w:r>
      <w:r w:rsidR="006E4A5D">
        <w:rPr>
          <w:rFonts w:hint="eastAsia"/>
        </w:rPr>
        <w:t>コピー</w:t>
      </w:r>
      <w:r w:rsidR="00755AB5">
        <w:rPr>
          <w:rFonts w:hint="eastAsia"/>
        </w:rPr>
        <w:t>可）</w:t>
      </w:r>
    </w:p>
    <w:p w14:paraId="1D4BFBDB" w14:textId="77777777" w:rsidR="00755AB5" w:rsidRDefault="00793C51" w:rsidP="00B04547">
      <w:pPr>
        <w:ind w:firstLineChars="100" w:firstLine="198"/>
        <w:rPr>
          <w:rFonts w:hint="eastAsia"/>
        </w:rPr>
      </w:pPr>
      <w:r>
        <w:rPr>
          <w:rFonts w:hint="eastAsia"/>
        </w:rPr>
        <w:t>⑤</w:t>
      </w:r>
      <w:r w:rsidR="00755AB5">
        <w:rPr>
          <w:rFonts w:hint="eastAsia"/>
        </w:rPr>
        <w:t xml:space="preserve">　念書兼同意書（組合員又は被扶養者用）</w:t>
      </w:r>
    </w:p>
    <w:p w14:paraId="0709AFFE" w14:textId="77777777" w:rsidR="00755AB5" w:rsidRDefault="00B04547" w:rsidP="00B6536D">
      <w:pPr>
        <w:ind w:firstLineChars="100" w:firstLine="198"/>
        <w:rPr>
          <w:rFonts w:hint="eastAsia"/>
        </w:rPr>
      </w:pPr>
      <w:r>
        <w:rPr>
          <w:rFonts w:hint="eastAsia"/>
        </w:rPr>
        <w:t>⑥</w:t>
      </w:r>
      <w:r w:rsidR="005C0206">
        <w:rPr>
          <w:rFonts w:hint="eastAsia"/>
        </w:rPr>
        <w:t xml:space="preserve">　過失割合が分かる</w:t>
      </w:r>
      <w:r w:rsidR="00793C51">
        <w:rPr>
          <w:rFonts w:hint="eastAsia"/>
        </w:rPr>
        <w:t>書類</w:t>
      </w:r>
      <w:r w:rsidR="005C0206">
        <w:rPr>
          <w:rFonts w:hint="eastAsia"/>
        </w:rPr>
        <w:t>（</w:t>
      </w:r>
      <w:r w:rsidR="006E4A5D">
        <w:rPr>
          <w:rFonts w:hint="eastAsia"/>
        </w:rPr>
        <w:t>コピー</w:t>
      </w:r>
      <w:r w:rsidR="005C0206">
        <w:rPr>
          <w:rFonts w:hint="eastAsia"/>
        </w:rPr>
        <w:t>可）</w:t>
      </w:r>
    </w:p>
    <w:p w14:paraId="19B155ED" w14:textId="77777777" w:rsidR="005C0206" w:rsidRDefault="005C0206" w:rsidP="00B6536D">
      <w:pPr>
        <w:ind w:leftChars="100" w:left="396" w:hangingChars="100" w:hanging="198"/>
        <w:rPr>
          <w:rFonts w:hint="eastAsia"/>
        </w:rPr>
      </w:pPr>
      <w:r>
        <w:rPr>
          <w:rFonts w:hint="eastAsia"/>
        </w:rPr>
        <w:t xml:space="preserve">　</w:t>
      </w:r>
      <w:r w:rsidR="00E91B8C">
        <w:rPr>
          <w:rFonts w:hint="eastAsia"/>
        </w:rPr>
        <w:t>※</w:t>
      </w:r>
      <w:r w:rsidR="00793C51">
        <w:rPr>
          <w:rFonts w:hint="eastAsia"/>
        </w:rPr>
        <w:t>①</w:t>
      </w:r>
      <w:r>
        <w:rPr>
          <w:rFonts w:hint="eastAsia"/>
        </w:rPr>
        <w:t>から</w:t>
      </w:r>
      <w:r w:rsidR="00B04547">
        <w:rPr>
          <w:rFonts w:hint="eastAsia"/>
        </w:rPr>
        <w:t>⑤</w:t>
      </w:r>
      <w:r>
        <w:rPr>
          <w:rFonts w:hint="eastAsia"/>
        </w:rPr>
        <w:t>までの書類を添付のうえ、遅滞なく提出してください。</w:t>
      </w:r>
    </w:p>
    <w:p w14:paraId="433A36D8" w14:textId="77777777" w:rsidR="005C0206" w:rsidRDefault="00B04547" w:rsidP="00B6536D">
      <w:pPr>
        <w:ind w:leftChars="200" w:left="397" w:firstLineChars="100" w:firstLine="198"/>
        <w:rPr>
          <w:rFonts w:hint="eastAsia"/>
        </w:rPr>
      </w:pPr>
      <w:r>
        <w:rPr>
          <w:rFonts w:hint="eastAsia"/>
        </w:rPr>
        <w:t>⑥</w:t>
      </w:r>
      <w:r w:rsidR="005C0206">
        <w:rPr>
          <w:rFonts w:hint="eastAsia"/>
        </w:rPr>
        <w:t>の書類については確定次第提出してください。</w:t>
      </w:r>
    </w:p>
    <w:p w14:paraId="2B56DCD4" w14:textId="77777777" w:rsidR="005C0206" w:rsidRDefault="005C0206" w:rsidP="005C0206">
      <w:pPr>
        <w:rPr>
          <w:rFonts w:hint="eastAsia"/>
        </w:rPr>
      </w:pPr>
    </w:p>
    <w:p w14:paraId="3E627B1F" w14:textId="77777777" w:rsidR="005C0206" w:rsidRPr="00B6536D" w:rsidRDefault="00793C51" w:rsidP="00793C51">
      <w:pPr>
        <w:rPr>
          <w:rFonts w:ascii="ＭＳ ゴシック" w:eastAsia="ＭＳ ゴシック" w:hAnsi="ＭＳ ゴシック" w:hint="eastAsia"/>
          <w:b/>
        </w:rPr>
      </w:pPr>
      <w:r w:rsidRPr="00793C51">
        <w:rPr>
          <w:rFonts w:hAnsi="ＭＳ 明朝" w:hint="eastAsia"/>
        </w:rPr>
        <w:t>(3)</w:t>
      </w:r>
      <w:r>
        <w:rPr>
          <w:rFonts w:ascii="ＭＳ ゴシック" w:eastAsia="ＭＳ ゴシック" w:hAnsi="ＭＳ ゴシック" w:hint="eastAsia"/>
          <w:b/>
        </w:rPr>
        <w:t xml:space="preserve"> </w:t>
      </w:r>
      <w:r w:rsidR="005C0206" w:rsidRPr="00B6536D">
        <w:rPr>
          <w:rFonts w:ascii="ＭＳ ゴシック" w:eastAsia="ＭＳ ゴシック" w:hAnsi="ＭＳ ゴシック" w:hint="eastAsia"/>
          <w:b/>
        </w:rPr>
        <w:t>経過を連絡してください。</w:t>
      </w:r>
    </w:p>
    <w:p w14:paraId="631A2063" w14:textId="77777777" w:rsidR="005C0206" w:rsidRDefault="005C0206" w:rsidP="00B6536D">
      <w:pPr>
        <w:ind w:left="397" w:hangingChars="200" w:hanging="397"/>
        <w:rPr>
          <w:rFonts w:hint="eastAsia"/>
        </w:rPr>
      </w:pPr>
      <w:r>
        <w:rPr>
          <w:rFonts w:hint="eastAsia"/>
        </w:rPr>
        <w:t xml:space="preserve">　　　相手側の自賠責保険や任意保険会社に本人負担分を一旦請求するときなどは、連絡してください。治療が終了したとき、あるいは症状が固定したときは連絡してください。</w:t>
      </w:r>
    </w:p>
    <w:p w14:paraId="7C5964C8" w14:textId="77777777" w:rsidR="005C0206" w:rsidRDefault="005C0206" w:rsidP="00B6536D">
      <w:pPr>
        <w:ind w:left="397" w:hangingChars="200" w:hanging="397"/>
        <w:rPr>
          <w:rFonts w:hint="eastAsia"/>
        </w:rPr>
      </w:pPr>
    </w:p>
    <w:p w14:paraId="0C7C3F4D" w14:textId="77777777" w:rsidR="005C0206" w:rsidRPr="00B6536D" w:rsidRDefault="00793C51" w:rsidP="00793C51">
      <w:pPr>
        <w:rPr>
          <w:rFonts w:ascii="ＭＳ ゴシック" w:eastAsia="ＭＳ ゴシック" w:hAnsi="ＭＳ ゴシック" w:hint="eastAsia"/>
          <w:b/>
        </w:rPr>
      </w:pPr>
      <w:r w:rsidRPr="00793C51">
        <w:rPr>
          <w:rFonts w:hAnsi="ＭＳ 明朝" w:hint="eastAsia"/>
        </w:rPr>
        <w:t>(4)</w:t>
      </w:r>
      <w:r>
        <w:rPr>
          <w:rFonts w:hAnsi="ＭＳ 明朝" w:hint="eastAsia"/>
        </w:rPr>
        <w:t xml:space="preserve"> </w:t>
      </w:r>
      <w:r w:rsidR="005C0206" w:rsidRPr="00B6536D">
        <w:rPr>
          <w:rFonts w:ascii="ＭＳ ゴシック" w:eastAsia="ＭＳ ゴシック" w:hAnsi="ＭＳ ゴシック" w:hint="eastAsia"/>
          <w:b/>
        </w:rPr>
        <w:t>示談の前に連絡してください。</w:t>
      </w:r>
    </w:p>
    <w:p w14:paraId="15951D28" w14:textId="77777777" w:rsidR="005C0206" w:rsidRDefault="005C0206" w:rsidP="00B6536D">
      <w:pPr>
        <w:ind w:left="397" w:hangingChars="200" w:hanging="397"/>
        <w:rPr>
          <w:rFonts w:hint="eastAsia"/>
        </w:rPr>
      </w:pPr>
      <w:r>
        <w:rPr>
          <w:rFonts w:hint="eastAsia"/>
        </w:rPr>
        <w:t xml:space="preserve">　　　交通事故によるケガの場合、後遺症が出てくることがあります。示談を進める場合も、その治療費は改めて請求する等の約束を記載したりするのが通例です。</w:t>
      </w:r>
    </w:p>
    <w:p w14:paraId="148C3324" w14:textId="77777777" w:rsidR="005C0206" w:rsidRDefault="005C0206" w:rsidP="00B6536D">
      <w:pPr>
        <w:ind w:left="397" w:hangingChars="200" w:hanging="397"/>
        <w:rPr>
          <w:rFonts w:hint="eastAsia"/>
        </w:rPr>
      </w:pPr>
      <w:r>
        <w:rPr>
          <w:rFonts w:hint="eastAsia"/>
        </w:rPr>
        <w:t xml:space="preserve">　　　また、共済組合へ治療費の支払義務があることを再確認させてください。共済組合の代位請求の行使に不利な内容ですと、共済組合が加害者側（相手側）に対して治療費を請求できなくなることもあります。場合によっては相手側が支払うべき費用を組合員の方に負担していただくことになります</w:t>
      </w:r>
      <w:r w:rsidR="00B6536D">
        <w:rPr>
          <w:rFonts w:hint="eastAsia"/>
        </w:rPr>
        <w:t>。</w:t>
      </w:r>
    </w:p>
    <w:sectPr w:rsidR="005C0206" w:rsidSect="00B6536D">
      <w:pgSz w:w="11906" w:h="16838" w:code="9"/>
      <w:pgMar w:top="1531" w:right="1588" w:bottom="1531" w:left="1588" w:header="851" w:footer="992" w:gutter="0"/>
      <w:cols w:space="425"/>
      <w:docGrid w:type="linesAndChars" w:linePitch="347"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F5294"/>
    <w:multiLevelType w:val="hybridMultilevel"/>
    <w:tmpl w:val="50B222D6"/>
    <w:lvl w:ilvl="0" w:tplc="5EAC87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5449EE"/>
    <w:multiLevelType w:val="hybridMultilevel"/>
    <w:tmpl w:val="84A05B1C"/>
    <w:lvl w:ilvl="0" w:tplc="7212BF26">
      <w:start w:val="1"/>
      <w:numFmt w:val="decimal"/>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2718927">
    <w:abstractNumId w:val="0"/>
  </w:num>
  <w:num w:numId="2" w16cid:durableId="377319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30"/>
    <w:rsid w:val="00036BE5"/>
    <w:rsid w:val="0020672D"/>
    <w:rsid w:val="00226024"/>
    <w:rsid w:val="00233FC8"/>
    <w:rsid w:val="00380318"/>
    <w:rsid w:val="005C0206"/>
    <w:rsid w:val="006E4A5D"/>
    <w:rsid w:val="00755AB5"/>
    <w:rsid w:val="00793C51"/>
    <w:rsid w:val="007F5830"/>
    <w:rsid w:val="00B04547"/>
    <w:rsid w:val="00B520F9"/>
    <w:rsid w:val="00B6536D"/>
    <w:rsid w:val="00C6302B"/>
    <w:rsid w:val="00E9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BD5F396"/>
  <w15:chartTrackingRefBased/>
  <w15:docId w15:val="{152D5635-2760-456E-B9B5-EA8118C6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36D"/>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653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共済組合</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5542</dc:creator>
  <cp:keywords/>
  <cp:lastModifiedBy>総務企画課 福井県市町村職員共済組合</cp:lastModifiedBy>
  <cp:revision>2</cp:revision>
  <cp:lastPrinted>2025-06-24T06:21:00Z</cp:lastPrinted>
  <dcterms:created xsi:type="dcterms:W3CDTF">2025-07-25T02:37:00Z</dcterms:created>
  <dcterms:modified xsi:type="dcterms:W3CDTF">2025-07-25T02:37:00Z</dcterms:modified>
</cp:coreProperties>
</file>